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Pr="00347F68" w:rsidRDefault="00B670B2" w:rsidP="00ED3526">
      <w:pPr>
        <w:jc w:val="right"/>
      </w:pPr>
      <w:r>
        <w:rPr>
          <w:noProof/>
          <w:lang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017AC4">
        <w:t>EELNÕU</w:t>
      </w:r>
      <w:bookmarkStart w:id="0" w:name="_GoBack"/>
      <w:bookmarkEnd w:id="0"/>
    </w:p>
    <w:p w:rsidR="00347F68" w:rsidRPr="00347F68" w:rsidRDefault="00347F68" w:rsidP="00347F68"/>
    <w:p w:rsidR="00347F68" w:rsidRPr="00347F68" w:rsidRDefault="00347F68" w:rsidP="00347F68"/>
    <w:p w:rsidR="00347F68" w:rsidRPr="00347F68" w:rsidRDefault="00347F68" w:rsidP="00347F68"/>
    <w:p w:rsidR="000C45FD" w:rsidRPr="007C38E0" w:rsidRDefault="000C45FD" w:rsidP="00347F68">
      <w:pPr>
        <w:pStyle w:val="Pealkiri1"/>
        <w:tabs>
          <w:tab w:val="left" w:pos="7230"/>
        </w:tabs>
        <w:ind w:left="720"/>
        <w:jc w:val="center"/>
        <w:rPr>
          <w:rFonts w:ascii="Algerian" w:hAnsi="Algerian"/>
          <w:b w:val="0"/>
          <w:bCs/>
          <w:sz w:val="36"/>
        </w:rPr>
      </w:pPr>
      <w:r w:rsidRPr="007C38E0">
        <w:rPr>
          <w:rFonts w:ascii="Algerian" w:hAnsi="Algerian"/>
          <w:b w:val="0"/>
          <w:bCs/>
          <w:sz w:val="36"/>
        </w:rPr>
        <w:t xml:space="preserve">JÕELÄHTME </w:t>
      </w:r>
      <w:r w:rsidR="00347F68">
        <w:rPr>
          <w:rFonts w:ascii="Algerian" w:hAnsi="Algerian"/>
          <w:b w:val="0"/>
          <w:bCs/>
          <w:sz w:val="36"/>
        </w:rPr>
        <w:t xml:space="preserve"> </w:t>
      </w:r>
      <w:r w:rsidRPr="007C38E0">
        <w:rPr>
          <w:rFonts w:ascii="Algerian" w:hAnsi="Algerian"/>
          <w:b w:val="0"/>
          <w:bCs/>
          <w:sz w:val="36"/>
        </w:rPr>
        <w:t>VALLAVOLIKOGU</w:t>
      </w:r>
      <w:r w:rsidR="00347F68">
        <w:rPr>
          <w:rFonts w:ascii="Algerian" w:hAnsi="Algerian"/>
          <w:b w:val="0"/>
          <w:bCs/>
          <w:sz w:val="36"/>
        </w:rPr>
        <w:tab/>
      </w:r>
    </w:p>
    <w:p w:rsidR="000C45FD" w:rsidRPr="00E42CE0" w:rsidRDefault="000C45FD" w:rsidP="00E42CE0">
      <w:pPr>
        <w:pStyle w:val="Pealkiri1"/>
        <w:tabs>
          <w:tab w:val="left" w:pos="2127"/>
        </w:tabs>
        <w:jc w:val="center"/>
        <w:rPr>
          <w:rFonts w:ascii="Algerian" w:hAnsi="Algerian" w:cs="Arial"/>
          <w:b w:val="0"/>
          <w:sz w:val="32"/>
        </w:rPr>
      </w:pPr>
      <w:r w:rsidRPr="00E42CE0">
        <w:rPr>
          <w:rFonts w:ascii="Algerian" w:hAnsi="Algerian" w:cs="Arial"/>
          <w:b w:val="0"/>
          <w:sz w:val="32"/>
        </w:rPr>
        <w:t>O T S U S</w:t>
      </w:r>
      <w:r w:rsidR="00347F68" w:rsidRPr="00E42CE0">
        <w:rPr>
          <w:rFonts w:ascii="Algerian" w:hAnsi="Algerian" w:cs="Arial"/>
          <w:b w:val="0"/>
          <w:sz w:val="32"/>
        </w:rPr>
        <w:tab/>
      </w:r>
    </w:p>
    <w:p w:rsidR="000C45FD" w:rsidRDefault="000C45FD"/>
    <w:p w:rsidR="005E66C8" w:rsidRDefault="005E66C8" w:rsidP="005E66C8"/>
    <w:p w:rsidR="00B22890" w:rsidRDefault="0076503D" w:rsidP="00B22890">
      <w:r>
        <w:t>Kostivere</w:t>
      </w:r>
      <w:r w:rsidR="00B22890">
        <w:tab/>
      </w:r>
      <w:r w:rsidR="00B22890">
        <w:tab/>
      </w:r>
      <w:r w:rsidR="00B22890">
        <w:tab/>
      </w:r>
      <w:r w:rsidR="00B22890">
        <w:tab/>
      </w:r>
      <w:r w:rsidR="00B22890">
        <w:tab/>
      </w:r>
      <w:r w:rsidR="00B22890">
        <w:tab/>
      </w:r>
      <w:r w:rsidR="00B22890">
        <w:tab/>
      </w:r>
      <w:r w:rsidR="00537FAB">
        <w:t xml:space="preserve">4. detsember </w:t>
      </w:r>
      <w:r w:rsidR="00F93FD6">
        <w:t>2025</w:t>
      </w:r>
      <w:r w:rsidR="00B22890">
        <w:t xml:space="preserve"> nr </w:t>
      </w:r>
    </w:p>
    <w:p w:rsidR="00B22890" w:rsidRDefault="00B22890" w:rsidP="00B22890"/>
    <w:p w:rsidR="00B22890" w:rsidRDefault="00B22890" w:rsidP="00B22890"/>
    <w:p w:rsidR="00B22890" w:rsidRPr="00B22890" w:rsidRDefault="00162DD4" w:rsidP="00B22890">
      <w:pPr>
        <w:rPr>
          <w:b/>
          <w:bCs/>
        </w:rPr>
      </w:pPr>
      <w:r w:rsidRPr="00B22890">
        <w:rPr>
          <w:b/>
          <w:bCs/>
        </w:rPr>
        <w:t xml:space="preserve">Harjumaa Omavalitsuste Liidu </w:t>
      </w:r>
      <w:r>
        <w:rPr>
          <w:b/>
          <w:bCs/>
        </w:rPr>
        <w:t xml:space="preserve">üldkoosolekule </w:t>
      </w:r>
      <w:r w:rsidR="002B0274">
        <w:rPr>
          <w:b/>
          <w:bCs/>
        </w:rPr>
        <w:t>Jõelähtme v</w:t>
      </w:r>
      <w:r w:rsidR="00B22890" w:rsidRPr="00B22890">
        <w:rPr>
          <w:b/>
          <w:bCs/>
        </w:rPr>
        <w:t>alla esindajate</w:t>
      </w:r>
      <w:r w:rsidR="00D45FF2">
        <w:rPr>
          <w:b/>
          <w:bCs/>
        </w:rPr>
        <w:t xml:space="preserve"> ja nende asendajate</w:t>
      </w:r>
      <w:r w:rsidR="00B22890" w:rsidRPr="00B22890">
        <w:rPr>
          <w:b/>
          <w:bCs/>
        </w:rPr>
        <w:t xml:space="preserve"> nimetamine </w:t>
      </w:r>
    </w:p>
    <w:p w:rsidR="00B22890" w:rsidRDefault="00B22890" w:rsidP="00B22890">
      <w:pPr>
        <w:jc w:val="both"/>
        <w:rPr>
          <w:b/>
          <w:bCs/>
        </w:rPr>
      </w:pPr>
    </w:p>
    <w:p w:rsidR="00B22890" w:rsidRDefault="00B22890" w:rsidP="00B22890">
      <w:pPr>
        <w:jc w:val="both"/>
        <w:rPr>
          <w:b/>
          <w:bCs/>
        </w:rPr>
      </w:pPr>
    </w:p>
    <w:p w:rsidR="00B22890" w:rsidRDefault="00B22890" w:rsidP="00B22890">
      <w:pPr>
        <w:jc w:val="both"/>
      </w:pPr>
      <w:r>
        <w:t>Kohaliku omavalitsuse korralduse seaduse § 22 lõike 1 punkti 25</w:t>
      </w:r>
      <w:r>
        <w:rPr>
          <w:vertAlign w:val="superscript"/>
        </w:rPr>
        <w:t>1</w:t>
      </w:r>
      <w:r>
        <w:t xml:space="preserve">, kohaliku omavalitsuse üksuste liitude seaduse § 7 lõike 2 alusel ja juhindudes Harjumaa Omavalitsuste Liidu põhikirja </w:t>
      </w:r>
      <w:r w:rsidR="00D45FF2">
        <w:t>(kinnitatud Harjumaa Omavalitsuste Liidu volikogu koosolekul 14.06.2017) § 9 lõike</w:t>
      </w:r>
      <w:r w:rsidR="00A70D3F">
        <w:t>st</w:t>
      </w:r>
      <w:r w:rsidR="00D45FF2">
        <w:t xml:space="preserve"> 1</w:t>
      </w:r>
      <w:r>
        <w:t>, Jõelähtme Vallavolikogu</w:t>
      </w:r>
    </w:p>
    <w:p w:rsidR="00B22890" w:rsidRDefault="00B22890" w:rsidP="00B22890">
      <w:pPr>
        <w:jc w:val="both"/>
      </w:pPr>
    </w:p>
    <w:p w:rsidR="00B22890" w:rsidRDefault="00B22890" w:rsidP="00B22890">
      <w:pPr>
        <w:jc w:val="both"/>
        <w:rPr>
          <w:b/>
          <w:bCs/>
        </w:rPr>
      </w:pPr>
      <w:r>
        <w:rPr>
          <w:b/>
          <w:bCs/>
        </w:rPr>
        <w:t>o t s u s t a b:</w:t>
      </w:r>
    </w:p>
    <w:p w:rsidR="00B22890" w:rsidRDefault="00B22890" w:rsidP="00B22890">
      <w:pPr>
        <w:jc w:val="both"/>
        <w:rPr>
          <w:b/>
          <w:bCs/>
        </w:rPr>
      </w:pPr>
    </w:p>
    <w:p w:rsidR="00B670B2" w:rsidRDefault="00B22890" w:rsidP="00B670B2">
      <w:pPr>
        <w:pStyle w:val="Kehatekst"/>
        <w:numPr>
          <w:ilvl w:val="0"/>
          <w:numId w:val="1"/>
        </w:numPr>
      </w:pPr>
      <w:r>
        <w:t xml:space="preserve">Nimetada </w:t>
      </w:r>
      <w:r w:rsidR="0076503D">
        <w:t>Jõelähtme Vallavolikogu 1</w:t>
      </w:r>
      <w:r w:rsidR="00A83E41">
        <w:t>1</w:t>
      </w:r>
      <w:r w:rsidR="00D45FF2">
        <w:t>. koosseisu tähtajaks</w:t>
      </w:r>
      <w:r w:rsidR="00B670B2">
        <w:t xml:space="preserve"> </w:t>
      </w:r>
      <w:r>
        <w:t>Harjumaa Omavalitsuste Liidu voliko</w:t>
      </w:r>
      <w:r w:rsidR="00453554">
        <w:t>gus</w:t>
      </w:r>
      <w:r w:rsidR="00B670B2">
        <w:t xml:space="preserve">se </w:t>
      </w:r>
      <w:r w:rsidR="00162DD4">
        <w:t>Jõelähtme valla esindajateks</w:t>
      </w:r>
      <w:r w:rsidR="00B670B2">
        <w:t>:</w:t>
      </w:r>
    </w:p>
    <w:p w:rsidR="00D45FF2" w:rsidRDefault="00B670B2" w:rsidP="00B670B2">
      <w:pPr>
        <w:pStyle w:val="Kehatekst"/>
        <w:numPr>
          <w:ilvl w:val="1"/>
          <w:numId w:val="1"/>
        </w:numPr>
      </w:pPr>
      <w:r>
        <w:t>J</w:t>
      </w:r>
      <w:r w:rsidR="00453554">
        <w:t>õelähtme Vallavolikogu</w:t>
      </w:r>
      <w:r>
        <w:t xml:space="preserve"> (edaspidi</w:t>
      </w:r>
      <w:r w:rsidRPr="00B670B2">
        <w:rPr>
          <w:i/>
        </w:rPr>
        <w:t xml:space="preserve"> volikogu</w:t>
      </w:r>
      <w:r>
        <w:t xml:space="preserve">) </w:t>
      </w:r>
      <w:r w:rsidR="00453554" w:rsidRPr="00B670B2">
        <w:t>esindaja</w:t>
      </w:r>
      <w:r w:rsidR="00162DD4">
        <w:t>na</w:t>
      </w:r>
      <w:r w:rsidR="00453554">
        <w:t xml:space="preserve"> </w:t>
      </w:r>
      <w:r w:rsidR="00A567EC">
        <w:t>–</w:t>
      </w:r>
      <w:r w:rsidR="00453554">
        <w:t xml:space="preserve"> </w:t>
      </w:r>
      <w:r w:rsidR="00A83E41">
        <w:t>___________________</w:t>
      </w:r>
      <w:r w:rsidR="00D826A9">
        <w:t>;</w:t>
      </w:r>
    </w:p>
    <w:p w:rsidR="00D45FF2" w:rsidRDefault="00453554" w:rsidP="00D45FF2">
      <w:pPr>
        <w:pStyle w:val="Kehatekst"/>
        <w:numPr>
          <w:ilvl w:val="1"/>
          <w:numId w:val="1"/>
        </w:numPr>
      </w:pPr>
      <w:r>
        <w:t xml:space="preserve">Jõelähtme Vallavalitsuse </w:t>
      </w:r>
      <w:r w:rsidR="00B670B2">
        <w:t xml:space="preserve">(edaspidi </w:t>
      </w:r>
      <w:r w:rsidR="00B670B2" w:rsidRPr="00B670B2">
        <w:rPr>
          <w:i/>
        </w:rPr>
        <w:t>vallavalitsuse</w:t>
      </w:r>
      <w:r w:rsidR="00B670B2">
        <w:t xml:space="preserve">) </w:t>
      </w:r>
      <w:r>
        <w:t>esindaja</w:t>
      </w:r>
      <w:r w:rsidR="00162DD4">
        <w:t>na</w:t>
      </w:r>
      <w:r>
        <w:t xml:space="preserve"> </w:t>
      </w:r>
      <w:r w:rsidR="00A567EC">
        <w:t>–</w:t>
      </w:r>
      <w:r>
        <w:t xml:space="preserve"> </w:t>
      </w:r>
      <w:r w:rsidR="00A83E41">
        <w:t>____________________</w:t>
      </w:r>
      <w:r w:rsidR="00B670B2">
        <w:t>.</w:t>
      </w:r>
    </w:p>
    <w:p w:rsidR="00B670B2" w:rsidRDefault="00B670B2" w:rsidP="00B670B2">
      <w:pPr>
        <w:pStyle w:val="Kehatekst"/>
        <w:numPr>
          <w:ilvl w:val="0"/>
          <w:numId w:val="1"/>
        </w:numPr>
      </w:pPr>
      <w:r>
        <w:t>Määrata käesoleva otsuse punktides 1.1. ja 1.2. nimetatud val</w:t>
      </w:r>
      <w:r w:rsidR="00DE01D7">
        <w:t>la esindajate asendajad alljärgnevalt</w:t>
      </w:r>
      <w:r>
        <w:t>:</w:t>
      </w:r>
    </w:p>
    <w:p w:rsidR="00B670B2" w:rsidRDefault="00B670B2" w:rsidP="00B670B2">
      <w:pPr>
        <w:pStyle w:val="Kehatekst"/>
        <w:numPr>
          <w:ilvl w:val="1"/>
          <w:numId w:val="1"/>
        </w:numPr>
      </w:pPr>
      <w:r>
        <w:t>volikogu esindaja asendaja</w:t>
      </w:r>
      <w:r w:rsidR="00162DD4">
        <w:t>ks</w:t>
      </w:r>
      <w:r w:rsidR="00D826A9">
        <w:t xml:space="preserve"> – </w:t>
      </w:r>
      <w:r w:rsidR="00A83E41">
        <w:t>_________________________</w:t>
      </w:r>
    </w:p>
    <w:p w:rsidR="00B670B2" w:rsidRDefault="00B670B2" w:rsidP="00B670B2">
      <w:pPr>
        <w:pStyle w:val="Kehatekst"/>
        <w:numPr>
          <w:ilvl w:val="1"/>
          <w:numId w:val="1"/>
        </w:numPr>
      </w:pPr>
      <w:r>
        <w:t>vallavalitsuse esindaja asendaja</w:t>
      </w:r>
      <w:r w:rsidR="00162DD4">
        <w:t>ks</w:t>
      </w:r>
      <w:r w:rsidR="00D826A9">
        <w:t xml:space="preserve"> – </w:t>
      </w:r>
      <w:r w:rsidR="00A83E41">
        <w:t>______________________</w:t>
      </w:r>
      <w:r w:rsidR="00D826A9">
        <w:t>.</w:t>
      </w:r>
    </w:p>
    <w:p w:rsidR="00971EA4" w:rsidRDefault="00B22890" w:rsidP="00971EA4">
      <w:pPr>
        <w:pStyle w:val="Kehatekst"/>
        <w:numPr>
          <w:ilvl w:val="0"/>
          <w:numId w:val="1"/>
        </w:numPr>
      </w:pPr>
      <w:r>
        <w:t>Käesoleva otsuse peale võib esitada vaide Jõelähtme Vallavolikogule (Postijaama tee 7, Jõelähtme küla, Jõelähtme vald</w:t>
      </w:r>
      <w:r w:rsidR="00B670B2">
        <w:t>,</w:t>
      </w:r>
      <w:r>
        <w:t xml:space="preserve">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B22890" w:rsidRDefault="00B22890" w:rsidP="00971EA4">
      <w:pPr>
        <w:pStyle w:val="Kehatekst"/>
        <w:numPr>
          <w:ilvl w:val="0"/>
          <w:numId w:val="1"/>
        </w:numPr>
      </w:pPr>
      <w:r>
        <w:t>Otsus jõustub teatavakstegemisest.</w:t>
      </w:r>
    </w:p>
    <w:p w:rsidR="00B22890" w:rsidRDefault="00B22890" w:rsidP="00453554">
      <w:pPr>
        <w:pStyle w:val="Normaallaadveeb"/>
        <w:jc w:val="both"/>
        <w:rPr>
          <w:rFonts w:eastAsia="Times New Roman"/>
          <w:lang w:val="et-EE"/>
        </w:rPr>
      </w:pPr>
    </w:p>
    <w:p w:rsidR="00B22890" w:rsidRDefault="00B22890" w:rsidP="00453554">
      <w:pPr>
        <w:jc w:val="both"/>
      </w:pPr>
    </w:p>
    <w:p w:rsidR="00B22890" w:rsidRDefault="00B22890" w:rsidP="00453554">
      <w:pPr>
        <w:jc w:val="both"/>
      </w:pPr>
    </w:p>
    <w:p w:rsidR="00763052" w:rsidRDefault="00763052" w:rsidP="00453554">
      <w:pPr>
        <w:jc w:val="both"/>
      </w:pPr>
    </w:p>
    <w:p w:rsidR="008500C3" w:rsidRDefault="00537FAB" w:rsidP="00453554">
      <w:pPr>
        <w:jc w:val="both"/>
      </w:pPr>
      <w:r>
        <w:t>Jaak Aab</w:t>
      </w:r>
    </w:p>
    <w:p w:rsidR="00B22890" w:rsidRDefault="00B670B2" w:rsidP="00453554">
      <w:pPr>
        <w:jc w:val="both"/>
      </w:pPr>
      <w:r>
        <w:t>vallav</w:t>
      </w:r>
      <w:r w:rsidR="00B22890">
        <w:t>olikogu esimees</w:t>
      </w:r>
    </w:p>
    <w:p w:rsidR="005E66C8" w:rsidRDefault="005E66C8" w:rsidP="00453554"/>
    <w:sectPr w:rsidR="005E66C8" w:rsidSect="00347F68">
      <w:pgSz w:w="11906" w:h="16838"/>
      <w:pgMar w:top="680" w:right="85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C1D7E"/>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17AC4"/>
    <w:rsid w:val="000C45FD"/>
    <w:rsid w:val="00162DD4"/>
    <w:rsid w:val="0022021B"/>
    <w:rsid w:val="002B0274"/>
    <w:rsid w:val="002E22DF"/>
    <w:rsid w:val="0030018C"/>
    <w:rsid w:val="00347F68"/>
    <w:rsid w:val="00453554"/>
    <w:rsid w:val="00483E04"/>
    <w:rsid w:val="004E515E"/>
    <w:rsid w:val="00537FAB"/>
    <w:rsid w:val="005E66C8"/>
    <w:rsid w:val="006B6007"/>
    <w:rsid w:val="00763052"/>
    <w:rsid w:val="0076503D"/>
    <w:rsid w:val="007C38E0"/>
    <w:rsid w:val="008500C3"/>
    <w:rsid w:val="00971EA4"/>
    <w:rsid w:val="00A567EC"/>
    <w:rsid w:val="00A70D3F"/>
    <w:rsid w:val="00A83E41"/>
    <w:rsid w:val="00B22890"/>
    <w:rsid w:val="00B670B2"/>
    <w:rsid w:val="00B84A7E"/>
    <w:rsid w:val="00C35ACF"/>
    <w:rsid w:val="00D45FF2"/>
    <w:rsid w:val="00D826A9"/>
    <w:rsid w:val="00DE01D7"/>
    <w:rsid w:val="00E42CE0"/>
    <w:rsid w:val="00EC011B"/>
    <w:rsid w:val="00ED3526"/>
    <w:rsid w:val="00F93FD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98E58"/>
  <w15:chartTrackingRefBased/>
  <w15:docId w15:val="{7979111F-11BF-411C-A46B-80244FD2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rPr>
  </w:style>
  <w:style w:type="paragraph" w:styleId="Pealkiri3">
    <w:name w:val="heading 3"/>
    <w:basedOn w:val="Normaallaad"/>
    <w:next w:val="Normaallaad"/>
    <w:link w:val="Pealkiri3Mrk"/>
    <w:uiPriority w:val="9"/>
    <w:semiHidden/>
    <w:unhideWhenUsed/>
    <w:qFormat/>
    <w:rsid w:val="00B22890"/>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semiHidden/>
    <w:rsid w:val="00B22890"/>
    <w:rPr>
      <w:rFonts w:ascii="Cambria" w:eastAsia="Times New Roman" w:hAnsi="Cambria" w:cs="Times New Roman"/>
      <w:b/>
      <w:bCs/>
      <w:sz w:val="26"/>
      <w:szCs w:val="26"/>
      <w:lang w:eastAsia="en-US"/>
    </w:rPr>
  </w:style>
  <w:style w:type="paragraph" w:styleId="Normaallaadveeb">
    <w:name w:val="Normal (Web)"/>
    <w:basedOn w:val="Normaallaad"/>
    <w:semiHidden/>
    <w:rsid w:val="00B22890"/>
    <w:rPr>
      <w:rFonts w:eastAsia="Arial Unicode MS"/>
      <w:lang w:val="en-GB"/>
    </w:rPr>
  </w:style>
  <w:style w:type="paragraph" w:styleId="Kehatekst">
    <w:name w:val="Body Text"/>
    <w:basedOn w:val="Normaallaad"/>
    <w:link w:val="KehatekstMrk"/>
    <w:semiHidden/>
    <w:rsid w:val="00B22890"/>
    <w:pPr>
      <w:jc w:val="both"/>
    </w:pPr>
  </w:style>
  <w:style w:type="character" w:customStyle="1" w:styleId="KehatekstMrk">
    <w:name w:val="Kehatekst Märk"/>
    <w:basedOn w:val="Liguvaikefont"/>
    <w:link w:val="Kehatekst"/>
    <w:semiHidden/>
    <w:rsid w:val="00B22890"/>
    <w:rPr>
      <w:sz w:val="24"/>
      <w:szCs w:val="24"/>
      <w:lang w:eastAsia="en-US"/>
    </w:rPr>
  </w:style>
  <w:style w:type="paragraph" w:styleId="Taandegakehatekst2">
    <w:name w:val="Body Text Indent 2"/>
    <w:basedOn w:val="Normaallaad"/>
    <w:link w:val="Taandegakehatekst2Mrk"/>
    <w:semiHidden/>
    <w:rsid w:val="00B22890"/>
    <w:pPr>
      <w:spacing w:after="120"/>
      <w:ind w:left="360"/>
    </w:pPr>
  </w:style>
  <w:style w:type="character" w:customStyle="1" w:styleId="Taandegakehatekst2Mrk">
    <w:name w:val="Taandega kehatekst 2 Märk"/>
    <w:basedOn w:val="Liguvaikefont"/>
    <w:link w:val="Taandegakehatekst2"/>
    <w:semiHidden/>
    <w:rsid w:val="00B22890"/>
    <w:rPr>
      <w:sz w:val="24"/>
      <w:szCs w:val="24"/>
      <w:lang w:eastAsia="en-US"/>
    </w:rPr>
  </w:style>
  <w:style w:type="paragraph" w:styleId="Jutumullitekst">
    <w:name w:val="Balloon Text"/>
    <w:basedOn w:val="Normaallaad"/>
    <w:link w:val="JutumullitekstMrk"/>
    <w:uiPriority w:val="99"/>
    <w:semiHidden/>
    <w:unhideWhenUsed/>
    <w:rsid w:val="00DE01D7"/>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DE01D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1361</Characters>
  <Application>Microsoft Office Word</Application>
  <DocSecurity>0</DocSecurity>
  <Lines>11</Lines>
  <Paragraphs>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subject/>
  <dc:creator>maire</dc:creator>
  <cp:keywords/>
  <cp:lastModifiedBy>Maire Kivistu</cp:lastModifiedBy>
  <cp:revision>2</cp:revision>
  <cp:lastPrinted>2021-11-24T08:53:00Z</cp:lastPrinted>
  <dcterms:created xsi:type="dcterms:W3CDTF">2025-12-01T14:15:00Z</dcterms:created>
  <dcterms:modified xsi:type="dcterms:W3CDTF">2025-12-01T14:15:00Z</dcterms:modified>
</cp:coreProperties>
</file>